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EB" w:rsidRDefault="00AE09EB">
      <w:pPr>
        <w:rPr>
          <w:b/>
          <w:lang w:val="es-CL"/>
        </w:rPr>
      </w:pPr>
    </w:p>
    <w:p w:rsidR="00665130" w:rsidRPr="00F612EC" w:rsidRDefault="00AE09EB" w:rsidP="00F612EC">
      <w:pPr>
        <w:jc w:val="center"/>
        <w:rPr>
          <w:rFonts w:ascii="Century Gothic" w:hAnsi="Century Gothic"/>
          <w:b/>
          <w:lang w:val="es-CL"/>
        </w:rPr>
      </w:pPr>
      <w:r w:rsidRPr="00F612EC">
        <w:rPr>
          <w:rFonts w:ascii="Century Gothic" w:hAnsi="Century Gothic"/>
          <w:b/>
          <w:lang w:val="es-CL"/>
        </w:rPr>
        <w:t>ESTADÍSTICA APLICADA</w:t>
      </w:r>
      <w:r w:rsidR="0058156D" w:rsidRPr="00F612EC">
        <w:rPr>
          <w:rFonts w:ascii="Century Gothic" w:hAnsi="Century Gothic"/>
          <w:b/>
          <w:lang w:val="es-CL"/>
        </w:rPr>
        <w:t xml:space="preserve"> 2017</w:t>
      </w:r>
    </w:p>
    <w:p w:rsidR="00EC3707" w:rsidRPr="00F612EC" w:rsidRDefault="00EC3707" w:rsidP="00F612EC">
      <w:pPr>
        <w:rPr>
          <w:rFonts w:ascii="Century Gothic" w:hAnsi="Century Gothic"/>
          <w:lang w:val="es-CL"/>
        </w:rPr>
      </w:pPr>
    </w:p>
    <w:p w:rsidR="003102DA" w:rsidRPr="00F612EC" w:rsidRDefault="003102DA" w:rsidP="00F612EC">
      <w:pPr>
        <w:rPr>
          <w:rFonts w:ascii="Century Gothic" w:hAnsi="Century Gothic"/>
          <w:b/>
          <w:sz w:val="20"/>
          <w:szCs w:val="20"/>
          <w:lang w:val="es-CL"/>
        </w:rPr>
      </w:pPr>
    </w:p>
    <w:p w:rsidR="00AE09EB" w:rsidRPr="00F612EC" w:rsidRDefault="00AE09EB" w:rsidP="00F612EC">
      <w:pPr>
        <w:spacing w:line="200" w:lineRule="exact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>Coordinador</w:t>
      </w:r>
      <w:r w:rsidRPr="00F612EC">
        <w:rPr>
          <w:rFonts w:ascii="Century Gothic" w:hAnsi="Century Gothic"/>
          <w:sz w:val="20"/>
          <w:szCs w:val="20"/>
          <w:lang w:val="es-CL"/>
        </w:rPr>
        <w:t>: D</w:t>
      </w:r>
      <w:r w:rsidR="005A6777" w:rsidRPr="00F612EC">
        <w:rPr>
          <w:rFonts w:ascii="Century Gothic" w:hAnsi="Century Gothic"/>
          <w:sz w:val="20"/>
          <w:szCs w:val="20"/>
          <w:lang w:val="es-CL"/>
        </w:rPr>
        <w:t>avid Veliz (DV)</w:t>
      </w:r>
    </w:p>
    <w:p w:rsidR="00AE09EB" w:rsidRPr="00F612EC" w:rsidRDefault="00AE09EB" w:rsidP="00F612EC">
      <w:pPr>
        <w:spacing w:line="200" w:lineRule="exact"/>
        <w:rPr>
          <w:rFonts w:ascii="Century Gothic" w:hAnsi="Century Gothic"/>
          <w:sz w:val="20"/>
          <w:szCs w:val="20"/>
          <w:lang w:val="es-CL"/>
        </w:rPr>
      </w:pPr>
    </w:p>
    <w:p w:rsidR="005718C2" w:rsidRPr="00F612EC" w:rsidRDefault="00EC3707" w:rsidP="00F612EC">
      <w:pPr>
        <w:spacing w:line="200" w:lineRule="exact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>Profesores</w:t>
      </w:r>
      <w:r w:rsidR="00AE09EB" w:rsidRPr="00F612EC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4C2935" w:rsidRPr="00F612EC">
        <w:rPr>
          <w:rFonts w:ascii="Century Gothic" w:hAnsi="Century Gothic"/>
          <w:b/>
          <w:sz w:val="20"/>
          <w:szCs w:val="20"/>
          <w:lang w:val="es-CL"/>
        </w:rPr>
        <w:t>colaboradores</w:t>
      </w:r>
      <w:r w:rsidRPr="00F612EC">
        <w:rPr>
          <w:rFonts w:ascii="Century Gothic" w:hAnsi="Century Gothic"/>
          <w:sz w:val="20"/>
          <w:szCs w:val="20"/>
          <w:lang w:val="es-CL"/>
        </w:rPr>
        <w:t>:</w:t>
      </w:r>
      <w:r w:rsidR="00AE09EB" w:rsidRPr="00F612EC">
        <w:rPr>
          <w:rFonts w:ascii="Century Gothic" w:hAnsi="Century Gothic"/>
          <w:sz w:val="20"/>
          <w:szCs w:val="20"/>
          <w:lang w:val="es-CL"/>
        </w:rPr>
        <w:t xml:space="preserve"> </w:t>
      </w:r>
      <w:r w:rsidR="007D2CED" w:rsidRPr="00F612EC">
        <w:rPr>
          <w:rFonts w:ascii="Century Gothic" w:hAnsi="Century Gothic"/>
          <w:sz w:val="20"/>
          <w:szCs w:val="20"/>
          <w:lang w:val="es-CL"/>
        </w:rPr>
        <w:t>Felipe Hinojosa (FH)</w:t>
      </w:r>
      <w:r w:rsidR="005A6777" w:rsidRPr="00F612EC">
        <w:rPr>
          <w:rFonts w:ascii="Century Gothic" w:hAnsi="Century Gothic"/>
          <w:sz w:val="20"/>
          <w:szCs w:val="20"/>
          <w:lang w:val="es-CL"/>
        </w:rPr>
        <w:t xml:space="preserve">, </w:t>
      </w:r>
      <w:r w:rsidR="005A6777" w:rsidRPr="00F612EC">
        <w:rPr>
          <w:rFonts w:ascii="Century Gothic" w:hAnsi="Century Gothic"/>
          <w:sz w:val="20"/>
          <w:szCs w:val="20"/>
          <w:lang w:val="pt-BR"/>
        </w:rPr>
        <w:t xml:space="preserve">Francisco </w:t>
      </w:r>
      <w:proofErr w:type="spellStart"/>
      <w:r w:rsidR="005A6777" w:rsidRPr="00F612EC">
        <w:rPr>
          <w:rFonts w:ascii="Century Gothic" w:hAnsi="Century Gothic"/>
          <w:sz w:val="20"/>
          <w:szCs w:val="20"/>
          <w:lang w:val="pt-BR"/>
        </w:rPr>
        <w:t>Fonturbel</w:t>
      </w:r>
      <w:proofErr w:type="spellEnd"/>
      <w:r w:rsidR="005A6777" w:rsidRPr="00F612EC">
        <w:rPr>
          <w:rFonts w:ascii="Century Gothic" w:hAnsi="Century Gothic"/>
          <w:sz w:val="20"/>
          <w:szCs w:val="20"/>
          <w:lang w:val="pt-BR"/>
        </w:rPr>
        <w:t xml:space="preserve"> (FF)</w:t>
      </w:r>
      <w:r w:rsidR="008A6711" w:rsidRPr="00F612EC">
        <w:rPr>
          <w:rFonts w:ascii="Century Gothic" w:hAnsi="Century Gothic"/>
          <w:sz w:val="20"/>
          <w:szCs w:val="20"/>
          <w:lang w:val="pt-BR"/>
        </w:rPr>
        <w:t xml:space="preserve">, </w:t>
      </w:r>
      <w:r w:rsidR="00EF0CD4" w:rsidRPr="00F612EC">
        <w:rPr>
          <w:rFonts w:ascii="Century Gothic" w:hAnsi="Century Gothic"/>
          <w:sz w:val="20"/>
          <w:szCs w:val="20"/>
          <w:lang w:val="pt-BR"/>
        </w:rPr>
        <w:t>Luis Valenzuela</w:t>
      </w:r>
      <w:r w:rsidR="008A6711" w:rsidRPr="00F612EC">
        <w:rPr>
          <w:rFonts w:ascii="Century Gothic" w:hAnsi="Century Gothic"/>
          <w:sz w:val="20"/>
          <w:szCs w:val="20"/>
          <w:lang w:val="pt-BR"/>
        </w:rPr>
        <w:t xml:space="preserve"> (</w:t>
      </w:r>
      <w:r w:rsidR="00EF0CD4" w:rsidRPr="00F612EC">
        <w:rPr>
          <w:rFonts w:ascii="Century Gothic" w:hAnsi="Century Gothic"/>
          <w:sz w:val="20"/>
          <w:szCs w:val="20"/>
          <w:lang w:val="pt-BR"/>
        </w:rPr>
        <w:t>LV</w:t>
      </w:r>
      <w:r w:rsidR="008A6711" w:rsidRPr="00F612EC">
        <w:rPr>
          <w:rFonts w:ascii="Century Gothic" w:hAnsi="Century Gothic"/>
          <w:sz w:val="20"/>
          <w:szCs w:val="20"/>
          <w:lang w:val="pt-BR"/>
        </w:rPr>
        <w:t>)</w:t>
      </w:r>
      <w:r w:rsidR="004C2935" w:rsidRPr="00F612EC">
        <w:rPr>
          <w:rFonts w:ascii="Century Gothic" w:hAnsi="Century Gothic"/>
          <w:sz w:val="20"/>
          <w:szCs w:val="20"/>
          <w:lang w:val="es-CL"/>
        </w:rPr>
        <w:t xml:space="preserve">, </w:t>
      </w:r>
      <w:r w:rsidR="0058156D" w:rsidRPr="00F612EC">
        <w:rPr>
          <w:rFonts w:ascii="Century Gothic" w:hAnsi="Century Gothic"/>
          <w:sz w:val="20"/>
          <w:szCs w:val="20"/>
          <w:lang w:val="pt-BR"/>
        </w:rPr>
        <w:t>Pedro Ferrer (PF)</w:t>
      </w:r>
    </w:p>
    <w:p w:rsidR="00EC3707" w:rsidRPr="00F612EC" w:rsidRDefault="00EC3707" w:rsidP="00F612EC">
      <w:pPr>
        <w:spacing w:line="200" w:lineRule="exact"/>
        <w:rPr>
          <w:rFonts w:ascii="Century Gothic" w:hAnsi="Century Gothic"/>
          <w:sz w:val="20"/>
          <w:szCs w:val="20"/>
          <w:lang w:val="pt-BR"/>
        </w:rPr>
      </w:pPr>
    </w:p>
    <w:p w:rsidR="006B5A04" w:rsidRPr="00F612EC" w:rsidRDefault="006A4E89" w:rsidP="00F612EC">
      <w:pPr>
        <w:spacing w:line="200" w:lineRule="exact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 xml:space="preserve">Lugar y Fechas: </w:t>
      </w:r>
      <w:r w:rsidRPr="00F612EC">
        <w:rPr>
          <w:rFonts w:ascii="Century Gothic" w:hAnsi="Century Gothic"/>
          <w:sz w:val="20"/>
          <w:szCs w:val="20"/>
          <w:lang w:val="es-CL"/>
        </w:rPr>
        <w:t>Sa</w:t>
      </w:r>
      <w:r w:rsidR="007D2CED" w:rsidRPr="00F612EC">
        <w:rPr>
          <w:rFonts w:ascii="Century Gothic" w:hAnsi="Century Gothic"/>
          <w:sz w:val="20"/>
          <w:szCs w:val="20"/>
          <w:lang w:val="es-CL"/>
        </w:rPr>
        <w:t xml:space="preserve">la de </w:t>
      </w:r>
      <w:r w:rsidR="006B5A04" w:rsidRPr="00F612EC">
        <w:rPr>
          <w:rFonts w:ascii="Century Gothic" w:hAnsi="Century Gothic"/>
          <w:sz w:val="20"/>
          <w:szCs w:val="20"/>
          <w:lang w:val="es-CL"/>
        </w:rPr>
        <w:t>Computación, Facultad de Ciencias</w:t>
      </w:r>
    </w:p>
    <w:p w:rsidR="006A4E89" w:rsidRPr="00F612EC" w:rsidRDefault="006B5A04" w:rsidP="00F612EC">
      <w:pPr>
        <w:spacing w:line="200" w:lineRule="exact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 xml:space="preserve">                           </w:t>
      </w:r>
      <w:r w:rsidR="00893C4C" w:rsidRPr="00F612EC">
        <w:rPr>
          <w:rFonts w:ascii="Century Gothic" w:hAnsi="Century Gothic"/>
          <w:sz w:val="20"/>
          <w:szCs w:val="20"/>
          <w:lang w:val="es-CL"/>
        </w:rPr>
        <w:t xml:space="preserve"> Desde el 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1</w:t>
      </w:r>
      <w:r w:rsidR="009550CF" w:rsidRPr="00F612EC">
        <w:rPr>
          <w:rFonts w:ascii="Century Gothic" w:hAnsi="Century Gothic"/>
          <w:sz w:val="20"/>
          <w:szCs w:val="20"/>
          <w:lang w:val="es-CL"/>
        </w:rPr>
        <w:t>/</w:t>
      </w:r>
      <w:r w:rsidRPr="00F612EC">
        <w:rPr>
          <w:rFonts w:ascii="Century Gothic" w:hAnsi="Century Gothic"/>
          <w:sz w:val="20"/>
          <w:szCs w:val="20"/>
          <w:lang w:val="es-CL"/>
        </w:rPr>
        <w:t>0</w:t>
      </w:r>
      <w:r w:rsidR="009550CF" w:rsidRPr="00F612EC">
        <w:rPr>
          <w:rFonts w:ascii="Century Gothic" w:hAnsi="Century Gothic"/>
          <w:sz w:val="20"/>
          <w:szCs w:val="20"/>
          <w:lang w:val="es-CL"/>
        </w:rPr>
        <w:t xml:space="preserve">8 al </w:t>
      </w:r>
      <w:r w:rsidR="00EF0CD4" w:rsidRPr="00F612EC">
        <w:rPr>
          <w:rFonts w:ascii="Century Gothic" w:hAnsi="Century Gothic"/>
          <w:sz w:val="20"/>
          <w:szCs w:val="20"/>
          <w:lang w:val="es-CL"/>
        </w:rPr>
        <w:t>29</w:t>
      </w:r>
      <w:r w:rsidR="009550CF" w:rsidRPr="00F612EC">
        <w:rPr>
          <w:rFonts w:ascii="Century Gothic" w:hAnsi="Century Gothic"/>
          <w:sz w:val="20"/>
          <w:szCs w:val="20"/>
          <w:lang w:val="es-CL"/>
        </w:rPr>
        <w:t>/</w:t>
      </w:r>
      <w:r w:rsidR="00EF0CD4" w:rsidRPr="00F612EC">
        <w:rPr>
          <w:rFonts w:ascii="Century Gothic" w:hAnsi="Century Gothic"/>
          <w:sz w:val="20"/>
          <w:szCs w:val="20"/>
          <w:lang w:val="es-CL"/>
        </w:rPr>
        <w:t>09</w:t>
      </w:r>
      <w:r w:rsidR="006A4E89" w:rsidRPr="00F612EC">
        <w:rPr>
          <w:rFonts w:ascii="Century Gothic" w:hAnsi="Century Gothic"/>
          <w:sz w:val="20"/>
          <w:szCs w:val="20"/>
          <w:lang w:val="es-CL"/>
        </w:rPr>
        <w:t xml:space="preserve">. </w:t>
      </w:r>
      <w:r w:rsidR="003102DA" w:rsidRPr="00F612EC">
        <w:rPr>
          <w:rFonts w:ascii="Century Gothic" w:hAnsi="Century Gothic"/>
          <w:sz w:val="20"/>
          <w:szCs w:val="20"/>
          <w:lang w:val="es-CL"/>
        </w:rPr>
        <w:t>M</w:t>
      </w:r>
      <w:r w:rsidR="005718C2" w:rsidRPr="00F612EC">
        <w:rPr>
          <w:rFonts w:ascii="Century Gothic" w:hAnsi="Century Gothic"/>
          <w:sz w:val="20"/>
          <w:szCs w:val="20"/>
          <w:lang w:val="es-CL"/>
        </w:rPr>
        <w:t>artes</w:t>
      </w:r>
      <w:r w:rsidR="006A4E89" w:rsidRPr="00F612EC">
        <w:rPr>
          <w:rFonts w:ascii="Century Gothic" w:hAnsi="Century Gothic"/>
          <w:sz w:val="20"/>
          <w:szCs w:val="20"/>
          <w:lang w:val="es-CL"/>
        </w:rPr>
        <w:t xml:space="preserve"> 14:30-18:00.</w:t>
      </w:r>
    </w:p>
    <w:p w:rsidR="006A4E89" w:rsidRPr="00F612EC" w:rsidRDefault="006A4E89" w:rsidP="00F612EC">
      <w:pPr>
        <w:rPr>
          <w:rFonts w:ascii="Century Gothic" w:hAnsi="Century Gothic"/>
          <w:b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 xml:space="preserve"> </w:t>
      </w:r>
    </w:p>
    <w:p w:rsidR="001D4FDA" w:rsidRPr="00F612EC" w:rsidRDefault="00AE09EB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>Objetivos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: 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>Entregar y reforzar los conceptos fundamentales de la inferencia estadística.</w:t>
      </w:r>
    </w:p>
    <w:p w:rsidR="00AE09EB" w:rsidRPr="00F612EC" w:rsidRDefault="00AE09EB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>Familiarizar a los estudiantes con diversas aproximaciones metodológicas estadísticas aplicadas a la resolución de problemas.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 xml:space="preserve"> </w:t>
      </w:r>
    </w:p>
    <w:p w:rsidR="001D4FDA" w:rsidRPr="00F612EC" w:rsidRDefault="001D4FDA" w:rsidP="00F612EC">
      <w:pPr>
        <w:rPr>
          <w:rFonts w:ascii="Century Gothic" w:hAnsi="Century Gothic"/>
          <w:sz w:val="20"/>
          <w:szCs w:val="20"/>
          <w:lang w:val="es-CL"/>
        </w:rPr>
      </w:pPr>
    </w:p>
    <w:p w:rsidR="00AE09EB" w:rsidRPr="00F612EC" w:rsidRDefault="00AE09EB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 xml:space="preserve">Método docente: </w:t>
      </w:r>
      <w:r w:rsidR="00FD6FF2" w:rsidRPr="00F612EC">
        <w:rPr>
          <w:rFonts w:ascii="Century Gothic" w:hAnsi="Century Gothic"/>
          <w:sz w:val="20"/>
          <w:szCs w:val="20"/>
          <w:lang w:val="es-CL"/>
        </w:rPr>
        <w:t xml:space="preserve">Se realizarán sesiones 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teórico-prácticas. Se entregará</w:t>
      </w:r>
      <w:r w:rsidR="00FD6FF2" w:rsidRPr="00F612EC">
        <w:rPr>
          <w:rFonts w:ascii="Century Gothic" w:hAnsi="Century Gothic"/>
          <w:sz w:val="20"/>
          <w:szCs w:val="20"/>
          <w:lang w:val="es-CL"/>
        </w:rPr>
        <w:t xml:space="preserve"> conjuntos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 de datos asociado</w:t>
      </w:r>
      <w:r w:rsidR="00FD6FF2" w:rsidRPr="00F612EC">
        <w:rPr>
          <w:rFonts w:ascii="Century Gothic" w:hAnsi="Century Gothic"/>
          <w:sz w:val="20"/>
          <w:szCs w:val="20"/>
          <w:lang w:val="es-CL"/>
        </w:rPr>
        <w:t xml:space="preserve">s a </w:t>
      </w:r>
      <w:r w:rsidRPr="00F612EC">
        <w:rPr>
          <w:rFonts w:ascii="Century Gothic" w:hAnsi="Century Gothic"/>
          <w:sz w:val="20"/>
          <w:szCs w:val="20"/>
          <w:lang w:val="es-CL"/>
        </w:rPr>
        <w:t>diseño</w:t>
      </w:r>
      <w:r w:rsidR="00FD6FF2" w:rsidRPr="00F612EC">
        <w:rPr>
          <w:rFonts w:ascii="Century Gothic" w:hAnsi="Century Gothic"/>
          <w:sz w:val="20"/>
          <w:szCs w:val="20"/>
          <w:lang w:val="es-CL"/>
        </w:rPr>
        <w:t>s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 experimental</w:t>
      </w:r>
      <w:r w:rsidR="00FD6FF2" w:rsidRPr="00F612EC">
        <w:rPr>
          <w:rFonts w:ascii="Century Gothic" w:hAnsi="Century Gothic"/>
          <w:sz w:val="20"/>
          <w:szCs w:val="20"/>
          <w:lang w:val="es-CL"/>
        </w:rPr>
        <w:t>es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 y a una o más hipótesis. Los estudiantes deberán analizar los datos e interpretar los resultados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 xml:space="preserve"> y entregar un documento escrito con las soluciones (T</w:t>
      </w:r>
      <w:r w:rsidR="00FD6FF2" w:rsidRPr="00F612EC">
        <w:rPr>
          <w:rFonts w:ascii="Century Gothic" w:hAnsi="Century Gothic"/>
          <w:sz w:val="20"/>
          <w:szCs w:val="20"/>
          <w:vertAlign w:val="subscript"/>
          <w:lang w:val="es-CL"/>
        </w:rPr>
        <w:t>1</w:t>
      </w:r>
      <w:r w:rsidR="00FD6FF2" w:rsidRPr="00F612EC">
        <w:rPr>
          <w:rFonts w:ascii="Century Gothic" w:hAnsi="Century Gothic"/>
          <w:sz w:val="20"/>
          <w:szCs w:val="20"/>
          <w:lang w:val="es-CL"/>
        </w:rPr>
        <w:t>, T</w:t>
      </w:r>
      <w:r w:rsidR="00FD6FF2" w:rsidRPr="00F612EC">
        <w:rPr>
          <w:rFonts w:ascii="Century Gothic" w:hAnsi="Century Gothic"/>
          <w:sz w:val="20"/>
          <w:szCs w:val="20"/>
          <w:vertAlign w:val="subscript"/>
          <w:lang w:val="es-CL"/>
        </w:rPr>
        <w:t>2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>)</w:t>
      </w:r>
      <w:r w:rsidR="00FD6FF2" w:rsidRPr="00F612EC">
        <w:rPr>
          <w:rFonts w:ascii="Century Gothic" w:hAnsi="Century Gothic"/>
          <w:sz w:val="20"/>
          <w:szCs w:val="20"/>
          <w:lang w:val="es-CL"/>
        </w:rPr>
        <w:t>. S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e 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>les entregará literatura de respaldo</w:t>
      </w:r>
      <w:r w:rsidR="00562B2E" w:rsidRPr="00F612EC">
        <w:rPr>
          <w:rFonts w:ascii="Century Gothic" w:hAnsi="Century Gothic"/>
          <w:sz w:val="20"/>
          <w:szCs w:val="20"/>
          <w:lang w:val="es-CL"/>
        </w:rPr>
        <w:t xml:space="preserve"> y de lectura obligatoria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>.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 </w:t>
      </w:r>
      <w:r w:rsidR="00FD6FF2" w:rsidRPr="00F612EC">
        <w:rPr>
          <w:rFonts w:ascii="Century Gothic" w:hAnsi="Century Gothic"/>
          <w:sz w:val="20"/>
          <w:szCs w:val="20"/>
          <w:lang w:val="es-CL"/>
        </w:rPr>
        <w:t xml:space="preserve"> Se realizará un control semanal a partir de la semana 2.</w:t>
      </w:r>
      <w:r w:rsidR="00562B2E" w:rsidRPr="00F612EC">
        <w:rPr>
          <w:rFonts w:ascii="Century Gothic" w:hAnsi="Century Gothic"/>
          <w:sz w:val="20"/>
          <w:szCs w:val="20"/>
          <w:lang w:val="es-CL"/>
        </w:rPr>
        <w:t xml:space="preserve"> </w:t>
      </w:r>
    </w:p>
    <w:p w:rsidR="00562B2E" w:rsidRPr="00F612EC" w:rsidRDefault="00562B2E" w:rsidP="00F612EC">
      <w:pPr>
        <w:rPr>
          <w:rFonts w:ascii="Century Gothic" w:hAnsi="Century Gothic"/>
          <w:sz w:val="20"/>
          <w:szCs w:val="20"/>
          <w:lang w:val="es-CL"/>
        </w:rPr>
      </w:pPr>
    </w:p>
    <w:p w:rsidR="001D4FDA" w:rsidRPr="00F612EC" w:rsidRDefault="001D4FDA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 xml:space="preserve">Evaluación: </w:t>
      </w:r>
      <w:r w:rsidRPr="00F612EC">
        <w:rPr>
          <w:rFonts w:ascii="Century Gothic" w:hAnsi="Century Gothic"/>
          <w:sz w:val="20"/>
          <w:szCs w:val="20"/>
          <w:lang w:val="es-CL"/>
        </w:rPr>
        <w:t>Se evaluará el trabajo entregado por los estudiantes (T</w:t>
      </w:r>
      <w:r w:rsidRPr="00F612EC">
        <w:rPr>
          <w:rFonts w:ascii="Century Gothic" w:hAnsi="Century Gothic"/>
          <w:sz w:val="20"/>
          <w:szCs w:val="20"/>
          <w:vertAlign w:val="subscript"/>
          <w:lang w:val="es-CL"/>
        </w:rPr>
        <w:t>i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) y en cada sesión se realizará un control personal de </w:t>
      </w:r>
      <w:r w:rsidR="00562B2E" w:rsidRPr="00F612EC">
        <w:rPr>
          <w:rFonts w:ascii="Century Gothic" w:hAnsi="Century Gothic"/>
          <w:sz w:val="20"/>
          <w:szCs w:val="20"/>
          <w:lang w:val="es-CL"/>
        </w:rPr>
        <w:t>10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 min (C</w:t>
      </w:r>
      <w:r w:rsidRPr="00F612EC">
        <w:rPr>
          <w:rFonts w:ascii="Century Gothic" w:hAnsi="Century Gothic"/>
          <w:sz w:val="20"/>
          <w:szCs w:val="20"/>
          <w:vertAlign w:val="subscript"/>
          <w:lang w:val="es-CL"/>
        </w:rPr>
        <w:t>i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). El resultado final será </w:t>
      </w:r>
      <w:r w:rsidR="00050A5C" w:rsidRPr="00F612EC">
        <w:rPr>
          <w:rFonts w:ascii="Century Gothic" w:hAnsi="Century Gothic"/>
          <w:position w:val="-24"/>
          <w:sz w:val="20"/>
          <w:szCs w:val="20"/>
          <w:lang w:val="es-CL"/>
        </w:rPr>
        <w:object w:dxaOrig="1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3.75pt" o:ole="">
            <v:imagedata r:id="rId5" o:title=""/>
          </v:shape>
          <o:OLEObject Type="Embed" ProgID="Equation.3" ShapeID="_x0000_i1025" DrawAspect="Content" ObjectID="_1561464735" r:id="rId6"/>
        </w:object>
      </w:r>
      <w:r w:rsidRPr="00F612EC">
        <w:rPr>
          <w:rFonts w:ascii="Century Gothic" w:hAnsi="Century Gothic"/>
          <w:sz w:val="20"/>
          <w:szCs w:val="20"/>
          <w:lang w:val="es-CL"/>
        </w:rPr>
        <w:t>.</w:t>
      </w:r>
      <w:r w:rsidR="005718C2" w:rsidRPr="00F612EC">
        <w:rPr>
          <w:rFonts w:ascii="Century Gothic" w:hAnsi="Century Gothic"/>
          <w:sz w:val="20"/>
          <w:szCs w:val="20"/>
          <w:lang w:val="es-CL"/>
        </w:rPr>
        <w:t xml:space="preserve"> Para pasar el curso es necesario tener nota sobre 4 en los controles.</w:t>
      </w:r>
      <w:r w:rsidR="004902C9" w:rsidRPr="00F612EC">
        <w:rPr>
          <w:rFonts w:ascii="Century Gothic" w:hAnsi="Century Gothic"/>
          <w:sz w:val="20"/>
          <w:szCs w:val="20"/>
          <w:lang w:val="es-CL"/>
        </w:rPr>
        <w:t xml:space="preserve"> No requiere asistencia mínima.</w:t>
      </w:r>
    </w:p>
    <w:p w:rsidR="005718C2" w:rsidRPr="00F612EC" w:rsidRDefault="005718C2" w:rsidP="00F612EC">
      <w:pPr>
        <w:rPr>
          <w:rFonts w:ascii="Century Gothic" w:hAnsi="Century Gothic"/>
          <w:b/>
          <w:sz w:val="20"/>
          <w:szCs w:val="20"/>
          <w:lang w:val="es-CL"/>
        </w:rPr>
      </w:pPr>
    </w:p>
    <w:p w:rsidR="00EC3707" w:rsidRPr="00F612EC" w:rsidRDefault="00EC3707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>Clase 1</w:t>
      </w:r>
      <w:r w:rsidR="008A6711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1</w:t>
      </w:r>
      <w:r w:rsidR="00CB3745" w:rsidRPr="00F612EC">
        <w:rPr>
          <w:rFonts w:ascii="Century Gothic" w:hAnsi="Century Gothic"/>
          <w:sz w:val="20"/>
          <w:szCs w:val="20"/>
          <w:lang w:val="es-CL"/>
        </w:rPr>
        <w:t>-8-20</w:t>
      </w:r>
      <w:r w:rsidR="00F231C4" w:rsidRPr="00F612EC">
        <w:rPr>
          <w:rFonts w:ascii="Century Gothic" w:hAnsi="Century Gothic"/>
          <w:sz w:val="20"/>
          <w:szCs w:val="20"/>
          <w:lang w:val="es-CL"/>
        </w:rPr>
        <w:t>1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7</w:t>
      </w:r>
      <w:r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EC3707" w:rsidRPr="00F612EC" w:rsidRDefault="00EC3707" w:rsidP="00F612EC">
      <w:pPr>
        <w:numPr>
          <w:ilvl w:val="0"/>
          <w:numId w:val="1"/>
        </w:numPr>
        <w:ind w:left="0" w:firstLine="0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>Conceptos generales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, correlación, regresión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7D2CED" w:rsidRPr="00F612EC">
        <w:rPr>
          <w:rFonts w:ascii="Century Gothic" w:hAnsi="Century Gothic"/>
          <w:sz w:val="20"/>
          <w:szCs w:val="20"/>
          <w:lang w:val="es-CL"/>
        </w:rPr>
        <w:t>DV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5718C2" w:rsidRPr="00F612EC" w:rsidRDefault="005718C2" w:rsidP="00F612EC">
      <w:pPr>
        <w:rPr>
          <w:rFonts w:ascii="Century Gothic" w:hAnsi="Century Gothic"/>
          <w:sz w:val="20"/>
          <w:szCs w:val="20"/>
          <w:lang w:val="es-CL"/>
        </w:rPr>
      </w:pPr>
    </w:p>
    <w:p w:rsidR="00EC3707" w:rsidRPr="00F612EC" w:rsidRDefault="00EC3707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>Clase 2</w:t>
      </w:r>
      <w:r w:rsidR="007D2CED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8</w:t>
      </w:r>
      <w:r w:rsidR="00CB3745" w:rsidRPr="00F612EC">
        <w:rPr>
          <w:rFonts w:ascii="Century Gothic" w:hAnsi="Century Gothic"/>
          <w:sz w:val="20"/>
          <w:szCs w:val="20"/>
          <w:lang w:val="es-CL"/>
        </w:rPr>
        <w:t>-8-20</w:t>
      </w:r>
      <w:r w:rsidR="008A6711" w:rsidRPr="00F612EC">
        <w:rPr>
          <w:rFonts w:ascii="Century Gothic" w:hAnsi="Century Gothic"/>
          <w:sz w:val="20"/>
          <w:szCs w:val="20"/>
          <w:lang w:val="es-CL"/>
        </w:rPr>
        <w:t>1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7</w:t>
      </w:r>
      <w:r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EC3707" w:rsidRPr="00F612EC" w:rsidRDefault="00EC3707" w:rsidP="00F612EC">
      <w:pPr>
        <w:numPr>
          <w:ilvl w:val="0"/>
          <w:numId w:val="1"/>
        </w:numPr>
        <w:ind w:left="0" w:firstLine="0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>Aleatorización</w:t>
      </w:r>
      <w:r w:rsidR="0072680F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proofErr w:type="spellStart"/>
      <w:r w:rsidR="0072680F" w:rsidRPr="00F612EC">
        <w:rPr>
          <w:rFonts w:ascii="Century Gothic" w:hAnsi="Century Gothic"/>
          <w:sz w:val="20"/>
          <w:szCs w:val="20"/>
          <w:lang w:val="es-CL"/>
        </w:rPr>
        <w:t>Boostrap</w:t>
      </w:r>
      <w:proofErr w:type="spellEnd"/>
      <w:r w:rsidR="0072680F" w:rsidRPr="00F612EC">
        <w:rPr>
          <w:rFonts w:ascii="Century Gothic" w:hAnsi="Century Gothic"/>
          <w:sz w:val="20"/>
          <w:szCs w:val="20"/>
          <w:lang w:val="es-CL"/>
        </w:rPr>
        <w:t xml:space="preserve">, </w:t>
      </w:r>
      <w:proofErr w:type="spellStart"/>
      <w:r w:rsidR="0072680F" w:rsidRPr="00F612EC">
        <w:rPr>
          <w:rFonts w:ascii="Century Gothic" w:hAnsi="Century Gothic"/>
          <w:sz w:val="20"/>
          <w:szCs w:val="20"/>
          <w:lang w:val="es-CL"/>
        </w:rPr>
        <w:t>Jacknife</w:t>
      </w:r>
      <w:proofErr w:type="spellEnd"/>
      <w:r w:rsidR="0072680F" w:rsidRPr="00F612EC">
        <w:rPr>
          <w:rFonts w:ascii="Century Gothic" w:hAnsi="Century Gothic"/>
          <w:sz w:val="20"/>
          <w:szCs w:val="20"/>
          <w:lang w:val="es-CL"/>
        </w:rPr>
        <w:t>, P</w:t>
      </w:r>
      <w:r w:rsidR="00246236" w:rsidRPr="00F612EC">
        <w:rPr>
          <w:rFonts w:ascii="Century Gothic" w:hAnsi="Century Gothic"/>
          <w:sz w:val="20"/>
          <w:szCs w:val="20"/>
          <w:lang w:val="es-CL"/>
        </w:rPr>
        <w:t>ermutaciones)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246236" w:rsidRPr="00F612EC">
        <w:rPr>
          <w:rFonts w:ascii="Century Gothic" w:hAnsi="Century Gothic"/>
          <w:sz w:val="20"/>
          <w:szCs w:val="20"/>
          <w:lang w:val="es-CL"/>
        </w:rPr>
        <w:t>DV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5718C2" w:rsidRPr="00F612EC" w:rsidRDefault="005718C2" w:rsidP="00F612EC">
      <w:pPr>
        <w:rPr>
          <w:rFonts w:ascii="Century Gothic" w:hAnsi="Century Gothic"/>
          <w:sz w:val="20"/>
          <w:szCs w:val="20"/>
          <w:lang w:val="es-CL"/>
        </w:rPr>
      </w:pPr>
    </w:p>
    <w:p w:rsidR="00EC3707" w:rsidRPr="00F612EC" w:rsidRDefault="00EC3707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>Clase 3</w:t>
      </w:r>
      <w:r w:rsidR="00EF0CD4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22</w:t>
      </w:r>
      <w:r w:rsidR="00CB3745" w:rsidRPr="00F612EC">
        <w:rPr>
          <w:rFonts w:ascii="Century Gothic" w:hAnsi="Century Gothic"/>
          <w:sz w:val="20"/>
          <w:szCs w:val="20"/>
          <w:lang w:val="es-CL"/>
        </w:rPr>
        <w:t>-8-20</w:t>
      </w:r>
      <w:r w:rsidR="008A6711" w:rsidRPr="00F612EC">
        <w:rPr>
          <w:rFonts w:ascii="Century Gothic" w:hAnsi="Century Gothic"/>
          <w:sz w:val="20"/>
          <w:szCs w:val="20"/>
          <w:lang w:val="es-CL"/>
        </w:rPr>
        <w:t>1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7</w:t>
      </w:r>
      <w:r w:rsidRPr="00F612EC">
        <w:rPr>
          <w:rFonts w:ascii="Century Gothic" w:hAnsi="Century Gothic"/>
          <w:sz w:val="20"/>
          <w:szCs w:val="20"/>
          <w:lang w:val="es-CL"/>
        </w:rPr>
        <w:t>)</w:t>
      </w:r>
      <w:r w:rsidR="00224009" w:rsidRPr="00F612EC">
        <w:rPr>
          <w:rFonts w:ascii="Century Gothic" w:hAnsi="Century Gothic"/>
          <w:sz w:val="20"/>
          <w:szCs w:val="20"/>
          <w:lang w:val="es-CL"/>
        </w:rPr>
        <w:t xml:space="preserve"> (Entrega T1)</w:t>
      </w:r>
    </w:p>
    <w:p w:rsidR="00246236" w:rsidRPr="00F612EC" w:rsidRDefault="00EC3707" w:rsidP="00F612EC">
      <w:pPr>
        <w:numPr>
          <w:ilvl w:val="0"/>
          <w:numId w:val="1"/>
        </w:numPr>
        <w:ind w:left="0" w:firstLine="0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>A</w:t>
      </w:r>
      <w:r w:rsidR="00246236" w:rsidRPr="00F612EC">
        <w:rPr>
          <w:rFonts w:ascii="Century Gothic" w:hAnsi="Century Gothic"/>
          <w:sz w:val="20"/>
          <w:szCs w:val="20"/>
          <w:lang w:val="es-CL"/>
        </w:rPr>
        <w:t>NOVA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 de 2 </w:t>
      </w:r>
      <w:r w:rsidR="00246236" w:rsidRPr="00F612EC">
        <w:rPr>
          <w:rFonts w:ascii="Century Gothic" w:hAnsi="Century Gothic"/>
          <w:sz w:val="20"/>
          <w:szCs w:val="20"/>
          <w:lang w:val="es-CL"/>
        </w:rPr>
        <w:t>vías</w:t>
      </w:r>
      <w:r w:rsidR="00050A5C" w:rsidRPr="00F612EC">
        <w:rPr>
          <w:rFonts w:ascii="Century Gothic" w:hAnsi="Century Gothic"/>
          <w:sz w:val="20"/>
          <w:szCs w:val="20"/>
          <w:lang w:val="es-CL"/>
        </w:rPr>
        <w:t xml:space="preserve">, 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Comparaciones </w:t>
      </w:r>
      <w:r w:rsidR="00246236" w:rsidRPr="00F612EC">
        <w:rPr>
          <w:rFonts w:ascii="Century Gothic" w:hAnsi="Century Gothic"/>
          <w:sz w:val="20"/>
          <w:szCs w:val="20"/>
          <w:lang w:val="es-CL"/>
        </w:rPr>
        <w:t>múltiples</w:t>
      </w:r>
      <w:r w:rsidR="00050A5C" w:rsidRPr="00F612EC">
        <w:rPr>
          <w:rFonts w:ascii="Century Gothic" w:hAnsi="Century Gothic"/>
          <w:sz w:val="20"/>
          <w:szCs w:val="20"/>
          <w:lang w:val="es-CL"/>
        </w:rPr>
        <w:t xml:space="preserve">, </w:t>
      </w:r>
      <w:r w:rsidRPr="00F612EC">
        <w:rPr>
          <w:rFonts w:ascii="Century Gothic" w:hAnsi="Century Gothic"/>
          <w:sz w:val="20"/>
          <w:szCs w:val="20"/>
          <w:lang w:val="es-CL"/>
        </w:rPr>
        <w:t>Transformaciones</w:t>
      </w:r>
      <w:r w:rsidR="00686196" w:rsidRPr="00F612EC">
        <w:rPr>
          <w:rFonts w:ascii="Century Gothic" w:hAnsi="Century Gothic"/>
          <w:sz w:val="20"/>
          <w:szCs w:val="20"/>
          <w:lang w:val="es-CL"/>
        </w:rPr>
        <w:t xml:space="preserve"> de datos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246236" w:rsidRPr="00F612EC">
        <w:rPr>
          <w:rFonts w:ascii="Century Gothic" w:hAnsi="Century Gothic"/>
          <w:sz w:val="20"/>
          <w:szCs w:val="20"/>
          <w:lang w:val="es-CL"/>
        </w:rPr>
        <w:t>DV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5718C2" w:rsidRPr="00F612EC" w:rsidRDefault="005718C2" w:rsidP="00F612EC">
      <w:pPr>
        <w:rPr>
          <w:rFonts w:ascii="Century Gothic" w:hAnsi="Century Gothic"/>
          <w:sz w:val="20"/>
          <w:szCs w:val="20"/>
          <w:lang w:val="es-CL"/>
        </w:rPr>
      </w:pPr>
    </w:p>
    <w:p w:rsidR="00246236" w:rsidRPr="00F612EC" w:rsidRDefault="00EC3707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>Clase 4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 </w:t>
      </w:r>
      <w:r w:rsidR="00224009" w:rsidRPr="00F612EC">
        <w:rPr>
          <w:rFonts w:ascii="Century Gothic" w:hAnsi="Century Gothic"/>
          <w:sz w:val="20"/>
          <w:szCs w:val="20"/>
          <w:lang w:val="es-CL"/>
        </w:rPr>
        <w:t>(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29</w:t>
      </w:r>
      <w:r w:rsidR="0081363D" w:rsidRPr="00F612EC">
        <w:rPr>
          <w:rFonts w:ascii="Century Gothic" w:hAnsi="Century Gothic"/>
          <w:sz w:val="20"/>
          <w:szCs w:val="20"/>
          <w:lang w:val="es-CL"/>
        </w:rPr>
        <w:t>-</w:t>
      </w:r>
      <w:r w:rsidR="005718C2" w:rsidRPr="00F612EC">
        <w:rPr>
          <w:rFonts w:ascii="Century Gothic" w:hAnsi="Century Gothic"/>
          <w:sz w:val="20"/>
          <w:szCs w:val="20"/>
          <w:lang w:val="es-CL"/>
        </w:rPr>
        <w:t>8</w:t>
      </w:r>
      <w:r w:rsidR="00CB3745" w:rsidRPr="00F612EC">
        <w:rPr>
          <w:rFonts w:ascii="Century Gothic" w:hAnsi="Century Gothic"/>
          <w:sz w:val="20"/>
          <w:szCs w:val="20"/>
          <w:lang w:val="es-CL"/>
        </w:rPr>
        <w:t>-20</w:t>
      </w:r>
      <w:r w:rsidR="00F231C4" w:rsidRPr="00F612EC">
        <w:rPr>
          <w:rFonts w:ascii="Century Gothic" w:hAnsi="Century Gothic"/>
          <w:sz w:val="20"/>
          <w:szCs w:val="20"/>
          <w:lang w:val="es-CL"/>
        </w:rPr>
        <w:t>1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7</w:t>
      </w:r>
      <w:r w:rsidR="00246236"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246236" w:rsidRPr="00F612EC" w:rsidRDefault="00EC3707" w:rsidP="00F612EC">
      <w:pPr>
        <w:numPr>
          <w:ilvl w:val="0"/>
          <w:numId w:val="1"/>
        </w:numPr>
        <w:ind w:left="0" w:firstLine="0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>Diversos diseños de ANOVA</w:t>
      </w:r>
      <w:r w:rsidR="00050A5C" w:rsidRPr="00F612EC">
        <w:rPr>
          <w:rFonts w:ascii="Century Gothic" w:hAnsi="Century Gothic"/>
          <w:sz w:val="20"/>
          <w:szCs w:val="20"/>
          <w:lang w:val="es-CL"/>
        </w:rPr>
        <w:t>, GLM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562B2E" w:rsidRPr="00F612EC">
        <w:rPr>
          <w:rFonts w:ascii="Century Gothic" w:hAnsi="Century Gothic"/>
          <w:sz w:val="20"/>
          <w:szCs w:val="20"/>
          <w:lang w:val="es-CL"/>
        </w:rPr>
        <w:t>DV</w:t>
      </w:r>
      <w:r w:rsidR="001D4FDA"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5529A4" w:rsidRPr="00F612EC" w:rsidRDefault="005529A4" w:rsidP="00F612EC">
      <w:pPr>
        <w:rPr>
          <w:rFonts w:ascii="Century Gothic" w:hAnsi="Century Gothic"/>
          <w:sz w:val="20"/>
          <w:szCs w:val="20"/>
          <w:lang w:val="es-CL"/>
        </w:rPr>
      </w:pPr>
    </w:p>
    <w:p w:rsidR="0058156D" w:rsidRPr="00F612EC" w:rsidRDefault="0058156D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>Clase 5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 (5-9-2017) (RECEPCION T1)</w:t>
      </w:r>
    </w:p>
    <w:p w:rsidR="0058156D" w:rsidRPr="00F612EC" w:rsidRDefault="00050A5C" w:rsidP="00F612EC">
      <w:pPr>
        <w:numPr>
          <w:ilvl w:val="0"/>
          <w:numId w:val="1"/>
        </w:numPr>
        <w:ind w:left="0" w:firstLine="0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>Modelos Multiniveles, introducción a la verosimilitud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Pr="00F612EC">
        <w:rPr>
          <w:rFonts w:ascii="Century Gothic" w:hAnsi="Century Gothic"/>
          <w:sz w:val="20"/>
          <w:szCs w:val="20"/>
          <w:lang w:val="es-CL"/>
        </w:rPr>
        <w:t>PF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58156D" w:rsidRPr="00F612EC" w:rsidRDefault="0058156D" w:rsidP="00F612EC">
      <w:pPr>
        <w:rPr>
          <w:rFonts w:ascii="Century Gothic" w:hAnsi="Century Gothic"/>
          <w:sz w:val="20"/>
          <w:szCs w:val="20"/>
          <w:lang w:val="es-CL"/>
        </w:rPr>
      </w:pPr>
    </w:p>
    <w:p w:rsidR="00246236" w:rsidRPr="00F612EC" w:rsidRDefault="00246236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 xml:space="preserve">Clase </w:t>
      </w:r>
      <w:r w:rsidR="0058156D" w:rsidRPr="00F612EC">
        <w:rPr>
          <w:rFonts w:ascii="Century Gothic" w:hAnsi="Century Gothic"/>
          <w:b/>
          <w:sz w:val="20"/>
          <w:szCs w:val="20"/>
          <w:lang w:val="es-CL"/>
        </w:rPr>
        <w:t>6</w:t>
      </w:r>
      <w:r w:rsidR="00224009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12</w:t>
      </w:r>
      <w:r w:rsidR="00CB3745" w:rsidRPr="00F612EC">
        <w:rPr>
          <w:rFonts w:ascii="Century Gothic" w:hAnsi="Century Gothic"/>
          <w:sz w:val="20"/>
          <w:szCs w:val="20"/>
          <w:lang w:val="es-CL"/>
        </w:rPr>
        <w:t>-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9</w:t>
      </w:r>
      <w:r w:rsidR="00CB3745" w:rsidRPr="00F612EC">
        <w:rPr>
          <w:rFonts w:ascii="Century Gothic" w:hAnsi="Century Gothic"/>
          <w:sz w:val="20"/>
          <w:szCs w:val="20"/>
          <w:lang w:val="es-CL"/>
        </w:rPr>
        <w:t>-20</w:t>
      </w:r>
      <w:r w:rsidR="00F231C4" w:rsidRPr="00F612EC">
        <w:rPr>
          <w:rFonts w:ascii="Century Gothic" w:hAnsi="Century Gothic"/>
          <w:sz w:val="20"/>
          <w:szCs w:val="20"/>
          <w:lang w:val="es-CL"/>
        </w:rPr>
        <w:t>1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7</w:t>
      </w:r>
      <w:r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5529A4" w:rsidRPr="00F612EC" w:rsidRDefault="006A38D8" w:rsidP="00F612EC">
      <w:pPr>
        <w:numPr>
          <w:ilvl w:val="0"/>
          <w:numId w:val="1"/>
        </w:numPr>
        <w:ind w:left="0" w:firstLine="0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>Introducció</w:t>
      </w:r>
      <w:r w:rsidR="00EF0CD4" w:rsidRPr="00F612EC">
        <w:rPr>
          <w:rFonts w:ascii="Century Gothic" w:hAnsi="Century Gothic"/>
          <w:sz w:val="20"/>
          <w:szCs w:val="20"/>
          <w:lang w:val="es-CL"/>
        </w:rPr>
        <w:t>n a la estadística Bayesiana (LV</w:t>
      </w:r>
      <w:r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5529A4" w:rsidRPr="00F612EC" w:rsidRDefault="005529A4" w:rsidP="00F612EC">
      <w:pPr>
        <w:rPr>
          <w:rFonts w:ascii="Century Gothic" w:hAnsi="Century Gothic"/>
          <w:sz w:val="20"/>
          <w:szCs w:val="20"/>
          <w:lang w:val="es-CL"/>
        </w:rPr>
      </w:pPr>
    </w:p>
    <w:p w:rsidR="00246236" w:rsidRPr="00F612EC" w:rsidRDefault="00246236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 xml:space="preserve">Clase </w:t>
      </w:r>
      <w:r w:rsidR="0058156D" w:rsidRPr="00F612EC">
        <w:rPr>
          <w:rFonts w:ascii="Century Gothic" w:hAnsi="Century Gothic"/>
          <w:b/>
          <w:sz w:val="20"/>
          <w:szCs w:val="20"/>
          <w:lang w:val="es-CL"/>
        </w:rPr>
        <w:t>7</w:t>
      </w:r>
      <w:r w:rsidR="00224009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2</w:t>
      </w:r>
      <w:r w:rsidR="009E7C64" w:rsidRPr="00F612EC">
        <w:rPr>
          <w:rFonts w:ascii="Century Gothic" w:hAnsi="Century Gothic"/>
          <w:sz w:val="20"/>
          <w:szCs w:val="20"/>
          <w:lang w:val="es-CL"/>
        </w:rPr>
        <w:t>6</w:t>
      </w:r>
      <w:r w:rsidR="00CB3745" w:rsidRPr="00F612EC">
        <w:rPr>
          <w:rFonts w:ascii="Century Gothic" w:hAnsi="Century Gothic"/>
          <w:sz w:val="20"/>
          <w:szCs w:val="20"/>
          <w:lang w:val="es-CL"/>
        </w:rPr>
        <w:t>-9-20</w:t>
      </w:r>
      <w:r w:rsidR="00F231C4" w:rsidRPr="00F612EC">
        <w:rPr>
          <w:rFonts w:ascii="Century Gothic" w:hAnsi="Century Gothic"/>
          <w:sz w:val="20"/>
          <w:szCs w:val="20"/>
          <w:lang w:val="es-CL"/>
        </w:rPr>
        <w:t>1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7</w:t>
      </w:r>
      <w:r w:rsidRPr="00F612EC">
        <w:rPr>
          <w:rFonts w:ascii="Century Gothic" w:hAnsi="Century Gothic"/>
          <w:sz w:val="20"/>
          <w:szCs w:val="20"/>
          <w:lang w:val="es-CL"/>
        </w:rPr>
        <w:t>)</w:t>
      </w:r>
      <w:r w:rsidR="00224009" w:rsidRPr="00F612EC">
        <w:rPr>
          <w:rFonts w:ascii="Century Gothic" w:hAnsi="Century Gothic"/>
          <w:sz w:val="20"/>
          <w:szCs w:val="20"/>
          <w:lang w:val="es-CL"/>
        </w:rPr>
        <w:t xml:space="preserve"> (ENTREGA T2)</w:t>
      </w:r>
    </w:p>
    <w:p w:rsidR="00050A5C" w:rsidRPr="00F612EC" w:rsidRDefault="00686196" w:rsidP="00F612EC">
      <w:pPr>
        <w:numPr>
          <w:ilvl w:val="0"/>
          <w:numId w:val="1"/>
        </w:numPr>
        <w:ind w:left="0" w:firstLine="0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>Análisis</w:t>
      </w:r>
      <w:r w:rsidR="00224009" w:rsidRPr="00F612EC">
        <w:rPr>
          <w:rFonts w:ascii="Century Gothic" w:hAnsi="Century Gothic"/>
          <w:sz w:val="20"/>
          <w:szCs w:val="20"/>
          <w:lang w:val="es-CL"/>
        </w:rPr>
        <w:t xml:space="preserve"> multivariados</w:t>
      </w:r>
      <w:r w:rsidR="00050A5C" w:rsidRPr="00F612EC">
        <w:rPr>
          <w:rFonts w:ascii="Century Gothic" w:hAnsi="Century Gothic"/>
          <w:sz w:val="20"/>
          <w:szCs w:val="20"/>
          <w:lang w:val="es-CL"/>
        </w:rPr>
        <w:t>: Componentes Principales, Análisis de Discriminantes</w:t>
      </w:r>
      <w:r w:rsidR="00224009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562B2E" w:rsidRPr="00F612EC">
        <w:rPr>
          <w:rFonts w:ascii="Century Gothic" w:hAnsi="Century Gothic"/>
          <w:sz w:val="20"/>
          <w:szCs w:val="20"/>
          <w:lang w:val="es-CL"/>
        </w:rPr>
        <w:t>DV</w:t>
      </w:r>
      <w:r w:rsidR="00224009"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5529A4" w:rsidRPr="00F612EC" w:rsidRDefault="00050A5C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 xml:space="preserve"> </w:t>
      </w:r>
    </w:p>
    <w:p w:rsidR="0072680F" w:rsidRPr="00F612EC" w:rsidRDefault="00224009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bCs/>
          <w:sz w:val="20"/>
          <w:szCs w:val="20"/>
          <w:lang w:val="es-CL"/>
        </w:rPr>
        <w:t xml:space="preserve">Clase </w:t>
      </w:r>
      <w:r w:rsidR="0058156D" w:rsidRPr="00F612EC">
        <w:rPr>
          <w:rFonts w:ascii="Century Gothic" w:hAnsi="Century Gothic"/>
          <w:b/>
          <w:bCs/>
          <w:sz w:val="20"/>
          <w:szCs w:val="20"/>
          <w:lang w:val="es-CL"/>
        </w:rPr>
        <w:t>8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3-10</w:t>
      </w:r>
      <w:r w:rsidRPr="00F612EC">
        <w:rPr>
          <w:rFonts w:ascii="Century Gothic" w:hAnsi="Century Gothic"/>
          <w:sz w:val="20"/>
          <w:szCs w:val="20"/>
          <w:lang w:val="es-CL"/>
        </w:rPr>
        <w:t>-20</w:t>
      </w:r>
      <w:r w:rsidR="00F231C4" w:rsidRPr="00F612EC">
        <w:rPr>
          <w:rFonts w:ascii="Century Gothic" w:hAnsi="Century Gothic"/>
          <w:sz w:val="20"/>
          <w:szCs w:val="20"/>
          <w:lang w:val="es-CL"/>
        </w:rPr>
        <w:t>1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7</w:t>
      </w:r>
      <w:r w:rsidRPr="00F612EC">
        <w:rPr>
          <w:rFonts w:ascii="Century Gothic" w:hAnsi="Century Gothic"/>
          <w:sz w:val="20"/>
          <w:szCs w:val="20"/>
          <w:lang w:val="es-CL"/>
        </w:rPr>
        <w:t>)</w:t>
      </w:r>
    </w:p>
    <w:p w:rsidR="00EF0CD4" w:rsidRPr="00F612EC" w:rsidRDefault="00EF0CD4" w:rsidP="00F612EC">
      <w:pPr>
        <w:numPr>
          <w:ilvl w:val="0"/>
          <w:numId w:val="1"/>
        </w:numPr>
        <w:ind w:left="0" w:firstLine="0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>Regresiones logísticas (DV)</w:t>
      </w:r>
    </w:p>
    <w:p w:rsidR="00EF0CD4" w:rsidRPr="00F612EC" w:rsidRDefault="00EF0CD4" w:rsidP="00F612EC">
      <w:pPr>
        <w:numPr>
          <w:ilvl w:val="0"/>
          <w:numId w:val="1"/>
        </w:numPr>
        <w:ind w:left="0" w:firstLine="0"/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 xml:space="preserve">MANOVA (FF) </w:t>
      </w:r>
    </w:p>
    <w:p w:rsidR="00224009" w:rsidRPr="00F612EC" w:rsidRDefault="00224009" w:rsidP="00F612EC">
      <w:pPr>
        <w:rPr>
          <w:rFonts w:ascii="Century Gothic" w:hAnsi="Century Gothic"/>
          <w:sz w:val="20"/>
          <w:szCs w:val="20"/>
          <w:lang w:val="es-CL"/>
        </w:rPr>
      </w:pPr>
    </w:p>
    <w:p w:rsidR="00EF0CD4" w:rsidRPr="00F612EC" w:rsidRDefault="00246236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 xml:space="preserve">Clase </w:t>
      </w:r>
      <w:r w:rsidR="0058156D" w:rsidRPr="00F612EC">
        <w:rPr>
          <w:rFonts w:ascii="Century Gothic" w:hAnsi="Century Gothic"/>
          <w:b/>
          <w:sz w:val="20"/>
          <w:szCs w:val="20"/>
          <w:lang w:val="es-CL"/>
        </w:rPr>
        <w:t>9</w:t>
      </w:r>
      <w:r w:rsidR="00FD6FF2" w:rsidRPr="00F612EC">
        <w:rPr>
          <w:rFonts w:ascii="Century Gothic" w:hAnsi="Century Gothic"/>
          <w:sz w:val="20"/>
          <w:szCs w:val="20"/>
          <w:lang w:val="es-CL"/>
        </w:rPr>
        <w:t xml:space="preserve"> (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10</w:t>
      </w:r>
      <w:r w:rsidR="005718C2" w:rsidRPr="00F612EC">
        <w:rPr>
          <w:rFonts w:ascii="Century Gothic" w:hAnsi="Century Gothic"/>
          <w:sz w:val="20"/>
          <w:szCs w:val="20"/>
          <w:lang w:val="es-CL"/>
        </w:rPr>
        <w:t>-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10</w:t>
      </w:r>
      <w:r w:rsidR="00CB3745" w:rsidRPr="00F612EC">
        <w:rPr>
          <w:rFonts w:ascii="Century Gothic" w:hAnsi="Century Gothic"/>
          <w:sz w:val="20"/>
          <w:szCs w:val="20"/>
          <w:lang w:val="es-CL"/>
        </w:rPr>
        <w:t>-20</w:t>
      </w:r>
      <w:r w:rsidR="00F231C4" w:rsidRPr="00F612EC">
        <w:rPr>
          <w:rFonts w:ascii="Century Gothic" w:hAnsi="Century Gothic"/>
          <w:sz w:val="20"/>
          <w:szCs w:val="20"/>
          <w:lang w:val="es-CL"/>
        </w:rPr>
        <w:t>1</w:t>
      </w:r>
      <w:r w:rsidR="0058156D" w:rsidRPr="00F612EC">
        <w:rPr>
          <w:rFonts w:ascii="Century Gothic" w:hAnsi="Century Gothic"/>
          <w:sz w:val="20"/>
          <w:szCs w:val="20"/>
          <w:lang w:val="es-CL"/>
        </w:rPr>
        <w:t>7</w:t>
      </w:r>
      <w:r w:rsidRPr="00F612EC">
        <w:rPr>
          <w:rFonts w:ascii="Century Gothic" w:hAnsi="Century Gothic"/>
          <w:sz w:val="20"/>
          <w:szCs w:val="20"/>
          <w:lang w:val="es-CL"/>
        </w:rPr>
        <w:t>)</w:t>
      </w:r>
      <w:r w:rsidR="00224009" w:rsidRPr="00F612EC">
        <w:rPr>
          <w:rFonts w:ascii="Century Gothic" w:hAnsi="Century Gothic"/>
          <w:sz w:val="20"/>
          <w:szCs w:val="20"/>
          <w:lang w:val="es-CL"/>
        </w:rPr>
        <w:t xml:space="preserve"> (RECEPCION T2)</w:t>
      </w:r>
      <w:r w:rsidR="00EF0CD4" w:rsidRPr="00F612EC">
        <w:rPr>
          <w:rFonts w:ascii="Century Gothic" w:hAnsi="Century Gothic"/>
          <w:sz w:val="20"/>
          <w:szCs w:val="20"/>
          <w:lang w:val="es-CL"/>
        </w:rPr>
        <w:t xml:space="preserve"> </w:t>
      </w:r>
    </w:p>
    <w:p w:rsidR="00B45A55" w:rsidRPr="00F612EC" w:rsidRDefault="00050A5C" w:rsidP="00F612EC">
      <w:pPr>
        <w:rPr>
          <w:rFonts w:ascii="Century Gothic" w:hAnsi="Century Gothic"/>
          <w:sz w:val="20"/>
          <w:szCs w:val="20"/>
          <w:lang w:val="es-CL"/>
        </w:rPr>
      </w:pPr>
      <w:r w:rsidRPr="00F612EC">
        <w:rPr>
          <w:rFonts w:ascii="Century Gothic" w:hAnsi="Century Gothic"/>
          <w:sz w:val="20"/>
          <w:szCs w:val="20"/>
          <w:lang w:val="es-CL"/>
        </w:rPr>
        <w:t xml:space="preserve">       </w:t>
      </w:r>
      <w:r w:rsidR="00EF0CD4" w:rsidRPr="00F612EC">
        <w:rPr>
          <w:rFonts w:ascii="Century Gothic" w:hAnsi="Century Gothic"/>
          <w:sz w:val="20"/>
          <w:szCs w:val="20"/>
          <w:lang w:val="es-CL"/>
        </w:rPr>
        <w:t xml:space="preserve">- 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     </w:t>
      </w:r>
      <w:r w:rsidR="00EF0CD4" w:rsidRPr="00F612EC">
        <w:rPr>
          <w:rFonts w:ascii="Century Gothic" w:hAnsi="Century Gothic"/>
          <w:sz w:val="20"/>
          <w:szCs w:val="20"/>
          <w:lang w:val="es-CL"/>
        </w:rPr>
        <w:t>Análisis de Correspondencia (FH)</w:t>
      </w:r>
    </w:p>
    <w:p w:rsidR="00D15E3F" w:rsidRPr="00F612EC" w:rsidRDefault="00D15E3F" w:rsidP="00F612EC">
      <w:pPr>
        <w:rPr>
          <w:rFonts w:ascii="Century Gothic" w:hAnsi="Century Gothic"/>
          <w:sz w:val="20"/>
          <w:szCs w:val="20"/>
          <w:lang w:val="es-CL"/>
        </w:rPr>
      </w:pPr>
    </w:p>
    <w:p w:rsidR="00D15E3F" w:rsidRPr="00F612EC" w:rsidRDefault="0058156D" w:rsidP="00F612EC">
      <w:pPr>
        <w:rPr>
          <w:rFonts w:ascii="Century Gothic" w:hAnsi="Century Gothic"/>
          <w:lang w:val="es-CL"/>
        </w:rPr>
      </w:pPr>
      <w:r w:rsidRPr="00F612EC">
        <w:rPr>
          <w:rFonts w:ascii="Century Gothic" w:hAnsi="Century Gothic"/>
          <w:b/>
          <w:sz w:val="20"/>
          <w:szCs w:val="20"/>
          <w:lang w:val="es-CL"/>
        </w:rPr>
        <w:t xml:space="preserve">Semana </w:t>
      </w:r>
      <w:r w:rsidR="00050A5C" w:rsidRPr="00F612EC">
        <w:rPr>
          <w:rFonts w:ascii="Century Gothic" w:hAnsi="Century Gothic"/>
          <w:b/>
          <w:sz w:val="20"/>
          <w:szCs w:val="20"/>
          <w:lang w:val="es-CL"/>
        </w:rPr>
        <w:t>10</w:t>
      </w:r>
      <w:r w:rsidRPr="00F612EC">
        <w:rPr>
          <w:rFonts w:ascii="Century Gothic" w:hAnsi="Century Gothic"/>
          <w:sz w:val="20"/>
          <w:szCs w:val="20"/>
          <w:lang w:val="es-CL"/>
        </w:rPr>
        <w:t xml:space="preserve"> (17-10-2017</w:t>
      </w:r>
      <w:r w:rsidR="009E7C64" w:rsidRPr="00F612EC">
        <w:rPr>
          <w:rFonts w:ascii="Century Gothic" w:hAnsi="Century Gothic"/>
          <w:sz w:val="20"/>
          <w:szCs w:val="20"/>
          <w:lang w:val="es-CL"/>
        </w:rPr>
        <w:t xml:space="preserve">): </w:t>
      </w:r>
      <w:r w:rsidR="00D15E3F" w:rsidRPr="00F612EC">
        <w:rPr>
          <w:rFonts w:ascii="Century Gothic" w:hAnsi="Century Gothic"/>
          <w:sz w:val="20"/>
          <w:szCs w:val="20"/>
          <w:lang w:val="es-CL"/>
        </w:rPr>
        <w:t>RECUPERACION PRUEBAS</w:t>
      </w:r>
    </w:p>
    <w:sectPr w:rsidR="00D15E3F" w:rsidRPr="00F612EC" w:rsidSect="00F612E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0E17"/>
    <w:multiLevelType w:val="hybridMultilevel"/>
    <w:tmpl w:val="2932B0FA"/>
    <w:lvl w:ilvl="0" w:tplc="EAA08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EC3707"/>
    <w:rsid w:val="00050A5C"/>
    <w:rsid w:val="00076EC6"/>
    <w:rsid w:val="000B05C2"/>
    <w:rsid w:val="001D4FDA"/>
    <w:rsid w:val="00224009"/>
    <w:rsid w:val="00246236"/>
    <w:rsid w:val="00275AF3"/>
    <w:rsid w:val="002A3384"/>
    <w:rsid w:val="003102DA"/>
    <w:rsid w:val="003C0B76"/>
    <w:rsid w:val="004902C9"/>
    <w:rsid w:val="004C2935"/>
    <w:rsid w:val="004E6867"/>
    <w:rsid w:val="004F711C"/>
    <w:rsid w:val="0053738A"/>
    <w:rsid w:val="005529A4"/>
    <w:rsid w:val="0055575A"/>
    <w:rsid w:val="00562B2E"/>
    <w:rsid w:val="005718C2"/>
    <w:rsid w:val="00571D27"/>
    <w:rsid w:val="0058156D"/>
    <w:rsid w:val="005A6777"/>
    <w:rsid w:val="005B1937"/>
    <w:rsid w:val="005C48EA"/>
    <w:rsid w:val="00665130"/>
    <w:rsid w:val="00686196"/>
    <w:rsid w:val="006A38D8"/>
    <w:rsid w:val="006A4E89"/>
    <w:rsid w:val="006B5A04"/>
    <w:rsid w:val="0072680F"/>
    <w:rsid w:val="007A5352"/>
    <w:rsid w:val="007D2CED"/>
    <w:rsid w:val="0081363D"/>
    <w:rsid w:val="00853B78"/>
    <w:rsid w:val="00893C4C"/>
    <w:rsid w:val="008A6711"/>
    <w:rsid w:val="009347F1"/>
    <w:rsid w:val="009550CF"/>
    <w:rsid w:val="009A2CD5"/>
    <w:rsid w:val="009B5256"/>
    <w:rsid w:val="009E7C64"/>
    <w:rsid w:val="00A809A3"/>
    <w:rsid w:val="00AE09EB"/>
    <w:rsid w:val="00B45A55"/>
    <w:rsid w:val="00BA60B9"/>
    <w:rsid w:val="00BD55AA"/>
    <w:rsid w:val="00BE62EC"/>
    <w:rsid w:val="00C02D2F"/>
    <w:rsid w:val="00CB3745"/>
    <w:rsid w:val="00CC1C5C"/>
    <w:rsid w:val="00CE7CF7"/>
    <w:rsid w:val="00D15E3F"/>
    <w:rsid w:val="00E0338C"/>
    <w:rsid w:val="00E5667A"/>
    <w:rsid w:val="00E56C81"/>
    <w:rsid w:val="00EC3707"/>
    <w:rsid w:val="00EF0CD4"/>
    <w:rsid w:val="00F231C4"/>
    <w:rsid w:val="00F612EC"/>
    <w:rsid w:val="00FC27FD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 Estadística Aplicada</vt:lpstr>
    </vt:vector>
  </TitlesOfParts>
  <Company>uchile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Estadística Aplicada</dc:title>
  <dc:creator>LEM#1</dc:creator>
  <cp:lastModifiedBy>Giselle</cp:lastModifiedBy>
  <cp:revision>2</cp:revision>
  <cp:lastPrinted>2016-07-26T18:22:00Z</cp:lastPrinted>
  <dcterms:created xsi:type="dcterms:W3CDTF">2017-07-13T19:26:00Z</dcterms:created>
  <dcterms:modified xsi:type="dcterms:W3CDTF">2017-07-13T19:26:00Z</dcterms:modified>
</cp:coreProperties>
</file>